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294F5243">
        <w:tc>
          <w:tcPr>
            <w:tcW w:w="9591" w:type="dxa"/>
          </w:tcPr>
          <w:p w14:paraId="2211DDAE" w14:textId="7F388278" w:rsidR="003273BC" w:rsidRDefault="153F4384" w:rsidP="33BAC94F">
            <w:pPr>
              <w:rPr>
                <w:b/>
                <w:bCs/>
                <w:sz w:val="44"/>
                <w:szCs w:val="44"/>
              </w:rPr>
            </w:pPr>
            <w:r w:rsidRPr="294F5243">
              <w:rPr>
                <w:b/>
                <w:bCs/>
                <w:sz w:val="44"/>
                <w:szCs w:val="44"/>
              </w:rPr>
              <w:t>AUTUMN 2</w:t>
            </w:r>
            <w:r w:rsidR="003273BC" w:rsidRPr="294F5243">
              <w:rPr>
                <w:b/>
                <w:bCs/>
                <w:sz w:val="44"/>
                <w:szCs w:val="44"/>
              </w:rPr>
              <w:t xml:space="preserve"> </w:t>
            </w:r>
            <w:r w:rsidR="3769D064" w:rsidRPr="294F5243">
              <w:rPr>
                <w:b/>
                <w:bCs/>
                <w:sz w:val="44"/>
                <w:szCs w:val="44"/>
              </w:rPr>
              <w:t>INDEPENDENT</w:t>
            </w:r>
            <w:r w:rsidR="003273BC" w:rsidRPr="294F5243">
              <w:rPr>
                <w:b/>
                <w:bCs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77777777" w:rsidR="003273BC" w:rsidRDefault="00FF7AD8" w:rsidP="009F26CF">
            <w:pPr>
              <w:jc w:val="center"/>
              <w:rPr>
                <w:b/>
                <w:sz w:val="44"/>
              </w:rPr>
            </w:pPr>
            <w:r>
              <w:rPr>
                <w:b/>
                <w:color w:val="FFFFFF" w:themeColor="background1"/>
                <w:sz w:val="44"/>
              </w:rPr>
              <w:t>7</w:t>
            </w:r>
          </w:p>
        </w:tc>
      </w:tr>
      <w:tr w:rsidR="003273BC" w14:paraId="7ABA3436" w14:textId="77777777" w:rsidTr="294F5243">
        <w:tc>
          <w:tcPr>
            <w:tcW w:w="10456" w:type="dxa"/>
            <w:gridSpan w:val="2"/>
          </w:tcPr>
          <w:p w14:paraId="547DD751" w14:textId="26F0B055" w:rsidR="003273BC" w:rsidRPr="00CF6FD8" w:rsidRDefault="22D17E5B" w:rsidP="294F5243">
            <w:pPr>
              <w:rPr>
                <w:b/>
                <w:bCs/>
                <w:sz w:val="44"/>
                <w:szCs w:val="44"/>
              </w:rPr>
            </w:pPr>
            <w:r w:rsidRPr="294F5243">
              <w:rPr>
                <w:b/>
                <w:bCs/>
                <w:sz w:val="44"/>
                <w:szCs w:val="44"/>
              </w:rPr>
              <w:t>H</w:t>
            </w:r>
            <w:r w:rsidR="4BB919E4" w:rsidRPr="294F5243">
              <w:rPr>
                <w:b/>
                <w:bCs/>
                <w:sz w:val="44"/>
                <w:szCs w:val="44"/>
              </w:rPr>
              <w:t>ISTORY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14:paraId="67FA2843" w14:textId="77777777" w:rsidTr="0C2D6618">
        <w:trPr>
          <w:trHeight w:val="271"/>
        </w:trPr>
        <w:tc>
          <w:tcPr>
            <w:tcW w:w="3485" w:type="dxa"/>
          </w:tcPr>
          <w:p w14:paraId="3130178F" w14:textId="3B73B8AB" w:rsidR="003273BC" w:rsidRPr="00CF6FD8" w:rsidRDefault="001564E8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="003273BC" w:rsidRPr="00CF6FD8">
              <w:rPr>
                <w:b/>
                <w:sz w:val="20"/>
                <w:szCs w:val="20"/>
              </w:rPr>
              <w:t xml:space="preserve"> ONE</w:t>
            </w:r>
          </w:p>
        </w:tc>
        <w:tc>
          <w:tcPr>
            <w:tcW w:w="3485" w:type="dxa"/>
          </w:tcPr>
          <w:p w14:paraId="1D04906F" w14:textId="73537714" w:rsidR="003273BC" w:rsidRPr="00CF6FD8" w:rsidRDefault="001564E8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TWO</w:t>
            </w:r>
          </w:p>
        </w:tc>
        <w:tc>
          <w:tcPr>
            <w:tcW w:w="3486" w:type="dxa"/>
          </w:tcPr>
          <w:p w14:paraId="5325B0BD" w14:textId="4303CC96" w:rsidR="003273BC" w:rsidRPr="00CF6FD8" w:rsidRDefault="001564E8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THREE</w:t>
            </w:r>
          </w:p>
        </w:tc>
      </w:tr>
      <w:tr w:rsidR="002A0418" w14:paraId="6254B172" w14:textId="77777777" w:rsidTr="0C2D6618">
        <w:trPr>
          <w:trHeight w:val="4095"/>
        </w:trPr>
        <w:tc>
          <w:tcPr>
            <w:tcW w:w="3485" w:type="dxa"/>
          </w:tcPr>
          <w:p w14:paraId="19643097" w14:textId="37E59A10" w:rsidR="00FF7AD8" w:rsidRPr="00160CD1" w:rsidRDefault="0DADB016" w:rsidP="33BAC94F">
            <w:pPr>
              <w:spacing w:line="257" w:lineRule="auto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 xml:space="preserve">Overview and Definitions </w:t>
            </w:r>
          </w:p>
          <w:p w14:paraId="71766067" w14:textId="483CE9EE" w:rsidR="00FF7AD8" w:rsidRPr="00160CD1" w:rsidRDefault="0DADB016" w:rsidP="33BAC94F">
            <w:pPr>
              <w:pStyle w:val="ListParagraph"/>
              <w:numPr>
                <w:ilvl w:val="0"/>
                <w:numId w:val="2"/>
              </w:numPr>
              <w:rPr>
                <w:rFonts w:ascii="Century Gothic" w:eastAsiaTheme="minorEastAsia" w:hAnsi="Century Gothic"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sz w:val="20"/>
                <w:szCs w:val="20"/>
              </w:rPr>
              <w:t>Match the word to the definition. Write the word in the chart.</w:t>
            </w:r>
          </w:p>
          <w:p w14:paraId="0B48775D" w14:textId="57E9516C" w:rsidR="00FF7AD8" w:rsidRPr="00160CD1" w:rsidRDefault="0DADB016" w:rsidP="33BAC94F">
            <w:pPr>
              <w:pStyle w:val="ListParagraph"/>
              <w:numPr>
                <w:ilvl w:val="0"/>
                <w:numId w:val="2"/>
              </w:numPr>
              <w:rPr>
                <w:rFonts w:ascii="Century Gothic" w:eastAsiaTheme="minorEastAsia" w:hAnsi="Century Gothic"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sz w:val="20"/>
                <w:szCs w:val="20"/>
              </w:rPr>
              <w:t>Decide which picture illustrates that word. Write the number of that picture in the chart.</w:t>
            </w:r>
          </w:p>
          <w:p w14:paraId="4F3DCF08" w14:textId="77777777" w:rsidR="00160CD1" w:rsidRDefault="00160CD1" w:rsidP="33BAC94F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</w:p>
          <w:p w14:paraId="0548C43F" w14:textId="10D179E4" w:rsidR="00FF7AD8" w:rsidRPr="00160CD1" w:rsidRDefault="0DADB016" w:rsidP="33BAC94F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Handout to be shared in class and on teams.</w:t>
            </w:r>
          </w:p>
        </w:tc>
        <w:tc>
          <w:tcPr>
            <w:tcW w:w="3485" w:type="dxa"/>
          </w:tcPr>
          <w:p w14:paraId="5E725900" w14:textId="267DD111" w:rsidR="00894A44" w:rsidRPr="00160CD1" w:rsidRDefault="30AF4060" w:rsidP="33BAC94F">
            <w:pPr>
              <w:spacing w:line="257" w:lineRule="auto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What was life like for the Oba?</w:t>
            </w:r>
          </w:p>
          <w:p w14:paraId="7E573875" w14:textId="6C3E9A01" w:rsidR="00894A44" w:rsidRPr="00160CD1" w:rsidRDefault="30AF4060" w:rsidP="33BAC94F">
            <w:pPr>
              <w:spacing w:line="257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sz w:val="20"/>
                <w:szCs w:val="20"/>
              </w:rPr>
              <w:t xml:space="preserve"> </w:t>
            </w:r>
          </w:p>
          <w:p w14:paraId="3D9CD47D" w14:textId="661E56D6" w:rsidR="00894A44" w:rsidRPr="00160CD1" w:rsidRDefault="30AF4060" w:rsidP="33BAC94F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sz w:val="20"/>
                <w:szCs w:val="20"/>
              </w:rPr>
              <w:t>Complete the pre-reading task on the Oba’s and then complete the quiz on teams.</w:t>
            </w:r>
          </w:p>
        </w:tc>
        <w:tc>
          <w:tcPr>
            <w:tcW w:w="3486" w:type="dxa"/>
          </w:tcPr>
          <w:p w14:paraId="0519F672" w14:textId="5B70EB10" w:rsidR="00546D1C" w:rsidRPr="00160CD1" w:rsidRDefault="663412D8" w:rsidP="33BAC94F">
            <w:pPr>
              <w:spacing w:line="257" w:lineRule="auto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Benin and the Europeans</w:t>
            </w:r>
          </w:p>
          <w:p w14:paraId="4C3D1139" w14:textId="73F507B0" w:rsidR="00546D1C" w:rsidRPr="00160CD1" w:rsidRDefault="663412D8" w:rsidP="33BAC94F">
            <w:pPr>
              <w:spacing w:line="257" w:lineRule="auto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 xml:space="preserve"> </w:t>
            </w:r>
          </w:p>
          <w:p w14:paraId="1D33ABDB" w14:textId="1AAB3B57" w:rsidR="00546D1C" w:rsidRPr="00160CD1" w:rsidRDefault="663412D8" w:rsidP="33BAC94F">
            <w:pPr>
              <w:spacing w:line="257" w:lineRule="auto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sz w:val="20"/>
                <w:szCs w:val="20"/>
              </w:rPr>
              <w:t>Watch clip from BBC Civilisations and then complete the quiz on teams.</w:t>
            </w:r>
          </w:p>
        </w:tc>
      </w:tr>
      <w:tr w:rsidR="002A0418" w14:paraId="75847018" w14:textId="77777777" w:rsidTr="0C2D6618">
        <w:trPr>
          <w:trHeight w:val="231"/>
        </w:trPr>
        <w:tc>
          <w:tcPr>
            <w:tcW w:w="3485" w:type="dxa"/>
          </w:tcPr>
          <w:p w14:paraId="662847CA" w14:textId="554BDB0F" w:rsidR="003273BC" w:rsidRPr="00CF6FD8" w:rsidRDefault="001564E8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FOUR</w:t>
            </w:r>
          </w:p>
        </w:tc>
        <w:tc>
          <w:tcPr>
            <w:tcW w:w="3485" w:type="dxa"/>
          </w:tcPr>
          <w:p w14:paraId="3257075F" w14:textId="0C094ABD" w:rsidR="003273BC" w:rsidRPr="00CF6FD8" w:rsidRDefault="001564E8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FIVE</w:t>
            </w:r>
          </w:p>
        </w:tc>
        <w:tc>
          <w:tcPr>
            <w:tcW w:w="3486" w:type="dxa"/>
          </w:tcPr>
          <w:p w14:paraId="4FC28C12" w14:textId="15AD6E2C" w:rsidR="003273BC" w:rsidRPr="00CF6FD8" w:rsidRDefault="001564E8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SIX</w:t>
            </w:r>
          </w:p>
        </w:tc>
      </w:tr>
      <w:tr w:rsidR="002A0418" w14:paraId="38B812F4" w14:textId="77777777" w:rsidTr="0C2D6618">
        <w:trPr>
          <w:trHeight w:val="2633"/>
        </w:trPr>
        <w:tc>
          <w:tcPr>
            <w:tcW w:w="3485" w:type="dxa"/>
          </w:tcPr>
          <w:p w14:paraId="6600EC69" w14:textId="4F8D3DDF" w:rsidR="003273BC" w:rsidRPr="00160CD1" w:rsidRDefault="71E53AA7" w:rsidP="33BAC94F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Art and Culture in Benin</w:t>
            </w:r>
          </w:p>
          <w:p w14:paraId="74411709" w14:textId="17677637" w:rsidR="003273BC" w:rsidRPr="00160CD1" w:rsidRDefault="71E53AA7" w:rsidP="33BAC94F">
            <w:pPr>
              <w:spacing w:line="257" w:lineRule="auto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 xml:space="preserve"> </w:t>
            </w:r>
          </w:p>
          <w:p w14:paraId="0F03B8D5" w14:textId="050DA485" w:rsidR="003273BC" w:rsidRPr="00160CD1" w:rsidRDefault="71E53AA7" w:rsidP="33BAC94F">
            <w:pPr>
              <w:spacing w:line="257" w:lineRule="auto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sz w:val="20"/>
                <w:szCs w:val="20"/>
              </w:rPr>
              <w:t>Complete the pre-reading task on art in Benin and complete the quiz on teams.</w:t>
            </w:r>
          </w:p>
          <w:p w14:paraId="450C7DBB" w14:textId="18EAD29E" w:rsidR="003273BC" w:rsidRPr="00160CD1" w:rsidRDefault="003273BC" w:rsidP="33BAC9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3485" w:type="dxa"/>
          </w:tcPr>
          <w:p w14:paraId="4D430584" w14:textId="71F4A82A" w:rsidR="00C154A7" w:rsidRPr="00160CD1" w:rsidRDefault="71E53AA7" w:rsidP="33BAC9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60CD1">
              <w:rPr>
                <w:rFonts w:ascii="Century Gothic" w:hAnsi="Century Gothic"/>
                <w:b/>
                <w:bCs/>
                <w:sz w:val="20"/>
                <w:szCs w:val="20"/>
              </w:rPr>
              <w:t>Benin museum exhibit</w:t>
            </w:r>
          </w:p>
          <w:p w14:paraId="7E4CEDF4" w14:textId="77A49147" w:rsidR="33BAC94F" w:rsidRPr="00160CD1" w:rsidRDefault="33BAC94F" w:rsidP="33BAC9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3D4DA52" w14:textId="030D7EE6" w:rsidR="71E53AA7" w:rsidRPr="00160CD1" w:rsidRDefault="71E53AA7" w:rsidP="33BAC94F">
            <w:pPr>
              <w:rPr>
                <w:rFonts w:ascii="Century Gothic" w:hAnsi="Century Gothic"/>
                <w:sz w:val="20"/>
                <w:szCs w:val="20"/>
              </w:rPr>
            </w:pPr>
            <w:r w:rsidRPr="00160CD1">
              <w:rPr>
                <w:rFonts w:ascii="Century Gothic" w:hAnsi="Century Gothic"/>
                <w:sz w:val="20"/>
                <w:szCs w:val="20"/>
              </w:rPr>
              <w:t>Write information about each of the Benin artefacts on a museum label</w:t>
            </w:r>
            <w:r w:rsidR="15BEF6B4" w:rsidRPr="00160CD1">
              <w:rPr>
                <w:rFonts w:ascii="Century Gothic" w:hAnsi="Century Gothic"/>
                <w:sz w:val="20"/>
                <w:szCs w:val="20"/>
              </w:rPr>
              <w:t xml:space="preserve">. </w:t>
            </w:r>
          </w:p>
          <w:p w14:paraId="631790D5" w14:textId="5772FD04" w:rsidR="33BAC94F" w:rsidRPr="00160CD1" w:rsidRDefault="33BAC94F" w:rsidP="33BAC9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522445C" w14:textId="127B5902" w:rsidR="15BEF6B4" w:rsidRPr="00160CD1" w:rsidRDefault="15BEF6B4" w:rsidP="33BAC9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60CD1">
              <w:rPr>
                <w:rFonts w:ascii="Century Gothic" w:hAnsi="Century Gothic"/>
                <w:b/>
                <w:bCs/>
                <w:sz w:val="20"/>
                <w:szCs w:val="20"/>
              </w:rPr>
              <w:t>Success criteria:</w:t>
            </w:r>
          </w:p>
          <w:p w14:paraId="290C771C" w14:textId="1BFF7ED8" w:rsidR="15BEF6B4" w:rsidRPr="00160CD1" w:rsidRDefault="15BEF6B4" w:rsidP="33BAC94F">
            <w:pPr>
              <w:rPr>
                <w:rFonts w:ascii="Century Gothic" w:hAnsi="Century Gothic"/>
                <w:sz w:val="20"/>
                <w:szCs w:val="20"/>
              </w:rPr>
            </w:pPr>
            <w:r w:rsidRPr="00160CD1">
              <w:rPr>
                <w:rFonts w:ascii="Century Gothic" w:hAnsi="Century Gothic"/>
                <w:sz w:val="20"/>
                <w:szCs w:val="20"/>
              </w:rPr>
              <w:t>-Around 100 words for each label.</w:t>
            </w:r>
          </w:p>
          <w:p w14:paraId="40D9072F" w14:textId="36474D13" w:rsidR="15BEF6B4" w:rsidRPr="00160CD1" w:rsidRDefault="15BEF6B4" w:rsidP="33BAC94F">
            <w:pPr>
              <w:rPr>
                <w:rFonts w:ascii="Century Gothic" w:hAnsi="Century Gothic"/>
                <w:sz w:val="20"/>
                <w:szCs w:val="20"/>
              </w:rPr>
            </w:pPr>
            <w:r w:rsidRPr="00160CD1">
              <w:rPr>
                <w:rFonts w:ascii="Century Gothic" w:hAnsi="Century Gothic"/>
                <w:sz w:val="20"/>
                <w:szCs w:val="20"/>
              </w:rPr>
              <w:t>-Key details and facts.</w:t>
            </w:r>
          </w:p>
          <w:p w14:paraId="2C492D6F" w14:textId="107FED1B" w:rsidR="15BEF6B4" w:rsidRPr="00160CD1" w:rsidRDefault="15BEF6B4" w:rsidP="33BAC94F">
            <w:pPr>
              <w:rPr>
                <w:rFonts w:ascii="Century Gothic" w:hAnsi="Century Gothic"/>
                <w:sz w:val="20"/>
                <w:szCs w:val="20"/>
              </w:rPr>
            </w:pPr>
            <w:r w:rsidRPr="00160CD1">
              <w:rPr>
                <w:rFonts w:ascii="Century Gothic" w:hAnsi="Century Gothic"/>
                <w:sz w:val="20"/>
                <w:szCs w:val="20"/>
              </w:rPr>
              <w:t>-Description of key symbols and meanings.</w:t>
            </w:r>
          </w:p>
          <w:p w14:paraId="1F3770B2" w14:textId="77777777" w:rsidR="00C154A7" w:rsidRPr="00160CD1" w:rsidRDefault="00C154A7" w:rsidP="00FF7AD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486" w:type="dxa"/>
          </w:tcPr>
          <w:p w14:paraId="782FFE59" w14:textId="36189E0E" w:rsidR="00DC65BC" w:rsidRPr="00160CD1" w:rsidRDefault="15BEF6B4" w:rsidP="33BAC94F">
            <w:pPr>
              <w:spacing w:line="257" w:lineRule="auto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Benin Bronzes</w:t>
            </w:r>
          </w:p>
          <w:p w14:paraId="18944D77" w14:textId="04F77290" w:rsidR="00DC65BC" w:rsidRPr="00160CD1" w:rsidRDefault="566914C6" w:rsidP="0C2D6618">
            <w:pPr>
              <w:spacing w:line="259" w:lineRule="auto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sz w:val="20"/>
                <w:szCs w:val="20"/>
              </w:rPr>
              <w:t>1. Complete the reading on modern day Nigeria.</w:t>
            </w:r>
          </w:p>
          <w:p w14:paraId="36B429E5" w14:textId="208269EB" w:rsidR="00DC65BC" w:rsidRPr="00160CD1" w:rsidRDefault="566914C6" w:rsidP="0C2D6618">
            <w:pPr>
              <w:spacing w:line="259" w:lineRule="auto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160CD1">
              <w:rPr>
                <w:rFonts w:ascii="Century Gothic" w:eastAsia="Calibri" w:hAnsi="Century Gothic" w:cs="Calibri"/>
                <w:sz w:val="20"/>
                <w:szCs w:val="20"/>
              </w:rPr>
              <w:t xml:space="preserve">2.Design your own Benin bronze representing </w:t>
            </w:r>
            <w:r w:rsidR="75D06920" w:rsidRPr="00160CD1">
              <w:rPr>
                <w:rFonts w:ascii="Century Gothic" w:eastAsia="Calibri" w:hAnsi="Century Gothic" w:cs="Calibri"/>
                <w:sz w:val="20"/>
                <w:szCs w:val="20"/>
              </w:rPr>
              <w:t>modern Nigeria.</w:t>
            </w: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33BAC94F">
        <w:tc>
          <w:tcPr>
            <w:tcW w:w="10456" w:type="dxa"/>
          </w:tcPr>
          <w:p w14:paraId="2CE12CE4" w14:textId="77777777" w:rsidR="003273BC" w:rsidRPr="00CF6FD8" w:rsidRDefault="006F0877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14:paraId="75014EA0" w14:textId="77777777" w:rsidTr="33BAC94F">
        <w:tc>
          <w:tcPr>
            <w:tcW w:w="10456" w:type="dxa"/>
          </w:tcPr>
          <w:p w14:paraId="095F4E11" w14:textId="3A99F7AB" w:rsidR="006F0877" w:rsidRPr="001564E8" w:rsidRDefault="57900A8A" w:rsidP="33BAC94F">
            <w:pPr>
              <w:rPr>
                <w:rFonts w:ascii="Century Gothic" w:hAnsi="Century Gothic"/>
                <w:sz w:val="20"/>
                <w:szCs w:val="20"/>
              </w:rPr>
            </w:pPr>
            <w:r w:rsidRPr="001564E8">
              <w:rPr>
                <w:rFonts w:ascii="Century Gothic" w:hAnsi="Century Gothic"/>
                <w:sz w:val="20"/>
                <w:szCs w:val="20"/>
              </w:rPr>
              <w:t>Children of the Benin Kingdom – Dinah Orji</w:t>
            </w:r>
          </w:p>
          <w:p w14:paraId="2842A709" w14:textId="77777777" w:rsidR="006F0877" w:rsidRPr="001564E8" w:rsidRDefault="006F0877" w:rsidP="009F26C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00EDB57" w14:textId="77777777" w:rsidR="003273BC" w:rsidRPr="00CF6FD8" w:rsidRDefault="003273BC" w:rsidP="009F26CF">
            <w:pPr>
              <w:rPr>
                <w:b/>
                <w:sz w:val="20"/>
                <w:szCs w:val="20"/>
              </w:rPr>
            </w:pP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33BAC94F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33BAC94F">
        <w:tc>
          <w:tcPr>
            <w:tcW w:w="10456" w:type="dxa"/>
          </w:tcPr>
          <w:p w14:paraId="63F2897E" w14:textId="4245EA1B" w:rsidR="006F0877" w:rsidRPr="001564E8" w:rsidRDefault="08527EC7" w:rsidP="33BAC94F">
            <w:pPr>
              <w:rPr>
                <w:rFonts w:ascii="Century Gothic" w:hAnsi="Century Gothic"/>
                <w:sz w:val="20"/>
                <w:szCs w:val="20"/>
              </w:rPr>
            </w:pPr>
            <w:r w:rsidRPr="001564E8">
              <w:rPr>
                <w:rFonts w:ascii="Century Gothic" w:hAnsi="Century Gothic"/>
                <w:sz w:val="20"/>
                <w:szCs w:val="20"/>
              </w:rPr>
              <w:t>The British Museum African section – go see the Benin Bronzes for yourself!</w:t>
            </w:r>
          </w:p>
          <w:p w14:paraId="6A91A0E7" w14:textId="77777777" w:rsidR="006F0877" w:rsidRPr="00CF6FD8" w:rsidRDefault="006F0877" w:rsidP="00CA356D">
            <w:pPr>
              <w:rPr>
                <w:b/>
                <w:sz w:val="20"/>
                <w:szCs w:val="20"/>
              </w:rPr>
            </w:pPr>
          </w:p>
        </w:tc>
      </w:tr>
    </w:tbl>
    <w:p w14:paraId="180F7898" w14:textId="4BF4C948" w:rsidR="33BAC94F" w:rsidRDefault="33BAC94F"/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5D444D8"/>
    <w:multiLevelType w:val="hybridMultilevel"/>
    <w:tmpl w:val="C3A8A8B6"/>
    <w:lvl w:ilvl="0" w:tplc="E00AA08C">
      <w:start w:val="1"/>
      <w:numFmt w:val="decimal"/>
      <w:lvlText w:val="%1."/>
      <w:lvlJc w:val="left"/>
      <w:pPr>
        <w:ind w:left="720" w:hanging="360"/>
      </w:pPr>
    </w:lvl>
    <w:lvl w:ilvl="1" w:tplc="C36EED0A">
      <w:start w:val="1"/>
      <w:numFmt w:val="lowerLetter"/>
      <w:lvlText w:val="%2."/>
      <w:lvlJc w:val="left"/>
      <w:pPr>
        <w:ind w:left="1440" w:hanging="360"/>
      </w:pPr>
    </w:lvl>
    <w:lvl w:ilvl="2" w:tplc="34CCDC86">
      <w:start w:val="1"/>
      <w:numFmt w:val="lowerRoman"/>
      <w:lvlText w:val="%3."/>
      <w:lvlJc w:val="right"/>
      <w:pPr>
        <w:ind w:left="2160" w:hanging="180"/>
      </w:pPr>
    </w:lvl>
    <w:lvl w:ilvl="3" w:tplc="8CF86BAE">
      <w:start w:val="1"/>
      <w:numFmt w:val="decimal"/>
      <w:lvlText w:val="%4."/>
      <w:lvlJc w:val="left"/>
      <w:pPr>
        <w:ind w:left="2880" w:hanging="360"/>
      </w:pPr>
    </w:lvl>
    <w:lvl w:ilvl="4" w:tplc="4DE4B386">
      <w:start w:val="1"/>
      <w:numFmt w:val="lowerLetter"/>
      <w:lvlText w:val="%5."/>
      <w:lvlJc w:val="left"/>
      <w:pPr>
        <w:ind w:left="3600" w:hanging="360"/>
      </w:pPr>
    </w:lvl>
    <w:lvl w:ilvl="5" w:tplc="ACACF3A0">
      <w:start w:val="1"/>
      <w:numFmt w:val="lowerRoman"/>
      <w:lvlText w:val="%6."/>
      <w:lvlJc w:val="right"/>
      <w:pPr>
        <w:ind w:left="4320" w:hanging="180"/>
      </w:pPr>
    </w:lvl>
    <w:lvl w:ilvl="6" w:tplc="C3345AAC">
      <w:start w:val="1"/>
      <w:numFmt w:val="decimal"/>
      <w:lvlText w:val="%7."/>
      <w:lvlJc w:val="left"/>
      <w:pPr>
        <w:ind w:left="5040" w:hanging="360"/>
      </w:pPr>
    </w:lvl>
    <w:lvl w:ilvl="7" w:tplc="D480B818">
      <w:start w:val="1"/>
      <w:numFmt w:val="lowerLetter"/>
      <w:lvlText w:val="%8."/>
      <w:lvlJc w:val="left"/>
      <w:pPr>
        <w:ind w:left="5760" w:hanging="360"/>
      </w:pPr>
    </w:lvl>
    <w:lvl w:ilvl="8" w:tplc="02721C7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B7F1304"/>
    <w:multiLevelType w:val="hybridMultilevel"/>
    <w:tmpl w:val="549EABE2"/>
    <w:lvl w:ilvl="0" w:tplc="70C0CF9E">
      <w:start w:val="1"/>
      <w:numFmt w:val="decimal"/>
      <w:lvlText w:val="%1."/>
      <w:lvlJc w:val="left"/>
      <w:pPr>
        <w:ind w:left="720" w:hanging="360"/>
      </w:pPr>
    </w:lvl>
    <w:lvl w:ilvl="1" w:tplc="83363FAE">
      <w:start w:val="1"/>
      <w:numFmt w:val="lowerLetter"/>
      <w:lvlText w:val="%2."/>
      <w:lvlJc w:val="left"/>
      <w:pPr>
        <w:ind w:left="1440" w:hanging="360"/>
      </w:pPr>
    </w:lvl>
    <w:lvl w:ilvl="2" w:tplc="801082BC">
      <w:start w:val="1"/>
      <w:numFmt w:val="lowerRoman"/>
      <w:lvlText w:val="%3."/>
      <w:lvlJc w:val="right"/>
      <w:pPr>
        <w:ind w:left="2160" w:hanging="180"/>
      </w:pPr>
    </w:lvl>
    <w:lvl w:ilvl="3" w:tplc="F3161300">
      <w:start w:val="1"/>
      <w:numFmt w:val="decimal"/>
      <w:lvlText w:val="%4."/>
      <w:lvlJc w:val="left"/>
      <w:pPr>
        <w:ind w:left="2880" w:hanging="360"/>
      </w:pPr>
    </w:lvl>
    <w:lvl w:ilvl="4" w:tplc="47C6DBFE">
      <w:start w:val="1"/>
      <w:numFmt w:val="lowerLetter"/>
      <w:lvlText w:val="%5."/>
      <w:lvlJc w:val="left"/>
      <w:pPr>
        <w:ind w:left="3600" w:hanging="360"/>
      </w:pPr>
    </w:lvl>
    <w:lvl w:ilvl="5" w:tplc="2F227576">
      <w:start w:val="1"/>
      <w:numFmt w:val="lowerRoman"/>
      <w:lvlText w:val="%6."/>
      <w:lvlJc w:val="right"/>
      <w:pPr>
        <w:ind w:left="4320" w:hanging="180"/>
      </w:pPr>
    </w:lvl>
    <w:lvl w:ilvl="6" w:tplc="AF10775E">
      <w:start w:val="1"/>
      <w:numFmt w:val="decimal"/>
      <w:lvlText w:val="%7."/>
      <w:lvlJc w:val="left"/>
      <w:pPr>
        <w:ind w:left="5040" w:hanging="360"/>
      </w:pPr>
    </w:lvl>
    <w:lvl w:ilvl="7" w:tplc="F628F18C">
      <w:start w:val="1"/>
      <w:numFmt w:val="lowerLetter"/>
      <w:lvlText w:val="%8."/>
      <w:lvlJc w:val="left"/>
      <w:pPr>
        <w:ind w:left="5760" w:hanging="360"/>
      </w:pPr>
    </w:lvl>
    <w:lvl w:ilvl="8" w:tplc="4DA8A9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1564E8"/>
    <w:rsid w:val="00160CD1"/>
    <w:rsid w:val="00211D8F"/>
    <w:rsid w:val="0024376F"/>
    <w:rsid w:val="002A0418"/>
    <w:rsid w:val="002F23BA"/>
    <w:rsid w:val="00301C05"/>
    <w:rsid w:val="003273BC"/>
    <w:rsid w:val="003B2022"/>
    <w:rsid w:val="003D7FE5"/>
    <w:rsid w:val="00546D1C"/>
    <w:rsid w:val="006769D5"/>
    <w:rsid w:val="006A56D4"/>
    <w:rsid w:val="006D61A0"/>
    <w:rsid w:val="006F0877"/>
    <w:rsid w:val="006F62D1"/>
    <w:rsid w:val="00821289"/>
    <w:rsid w:val="00855E9F"/>
    <w:rsid w:val="008643AB"/>
    <w:rsid w:val="00894A44"/>
    <w:rsid w:val="008F4979"/>
    <w:rsid w:val="00903909"/>
    <w:rsid w:val="00916366"/>
    <w:rsid w:val="00966DD4"/>
    <w:rsid w:val="0097778B"/>
    <w:rsid w:val="009E1C4B"/>
    <w:rsid w:val="00AD274D"/>
    <w:rsid w:val="00C154A7"/>
    <w:rsid w:val="00CC3AA8"/>
    <w:rsid w:val="00DC65BC"/>
    <w:rsid w:val="00E33D7F"/>
    <w:rsid w:val="00E37C97"/>
    <w:rsid w:val="00E62AA0"/>
    <w:rsid w:val="00F05DEE"/>
    <w:rsid w:val="00FB1D13"/>
    <w:rsid w:val="00FC6C57"/>
    <w:rsid w:val="00FF7AD8"/>
    <w:rsid w:val="08527EC7"/>
    <w:rsid w:val="0C2D6618"/>
    <w:rsid w:val="0DADB016"/>
    <w:rsid w:val="15226496"/>
    <w:rsid w:val="153F4384"/>
    <w:rsid w:val="15BEF6B4"/>
    <w:rsid w:val="15FF5D0C"/>
    <w:rsid w:val="16BE34F7"/>
    <w:rsid w:val="22D17E5B"/>
    <w:rsid w:val="294F5243"/>
    <w:rsid w:val="2F569AAF"/>
    <w:rsid w:val="30AF4060"/>
    <w:rsid w:val="32E2C907"/>
    <w:rsid w:val="33A1A0F2"/>
    <w:rsid w:val="33BAC94F"/>
    <w:rsid w:val="3769D064"/>
    <w:rsid w:val="3DFDA830"/>
    <w:rsid w:val="4250DF63"/>
    <w:rsid w:val="4AC7AF31"/>
    <w:rsid w:val="4B01A0D6"/>
    <w:rsid w:val="4BB919E4"/>
    <w:rsid w:val="504B1B48"/>
    <w:rsid w:val="530CB2BB"/>
    <w:rsid w:val="566914C6"/>
    <w:rsid w:val="57900A8A"/>
    <w:rsid w:val="64169978"/>
    <w:rsid w:val="663412D8"/>
    <w:rsid w:val="699A058F"/>
    <w:rsid w:val="71E53AA7"/>
    <w:rsid w:val="75D06920"/>
    <w:rsid w:val="7F5E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01b8c9df-fa55-4820-99ac-9f3e491e76e3"/>
    <ds:schemaRef ds:uri="http://schemas.microsoft.com/office/infopath/2007/PartnerControls"/>
    <ds:schemaRef ds:uri="http://schemas.microsoft.com/office/2006/metadata/properties"/>
    <ds:schemaRef ds:uri="37d3c927-ae61-47df-8367-59bd05208459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Company>Deptford Green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7</cp:revision>
  <dcterms:created xsi:type="dcterms:W3CDTF">2021-10-12T13:29:00Z</dcterms:created>
  <dcterms:modified xsi:type="dcterms:W3CDTF">2021-11-16T11:58:00Z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